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6A" w:rsidRDefault="00477F6A" w:rsidP="00477F6A">
      <w:pPr>
        <w:widowControl/>
        <w:rPr>
          <w:rFonts w:ascii="方正小标宋简体" w:eastAsia="方正小标宋简体" w:hAnsi="宋体"/>
          <w:sz w:val="32"/>
          <w:szCs w:val="36"/>
        </w:rPr>
      </w:pPr>
      <w:r>
        <w:rPr>
          <w:rFonts w:ascii="方正小标宋简体" w:eastAsia="方正小标宋简体" w:hAnsi="宋体" w:hint="eastAsia"/>
          <w:sz w:val="32"/>
          <w:szCs w:val="36"/>
        </w:rPr>
        <w:t>附件3</w:t>
      </w:r>
    </w:p>
    <w:p w:rsidR="00477F6A" w:rsidRPr="000F5B95" w:rsidRDefault="00477F6A" w:rsidP="00477F6A">
      <w:pPr>
        <w:spacing w:afterLines="100" w:after="312"/>
        <w:rPr>
          <w:rFonts w:ascii="方正小标宋简体" w:eastAsia="方正小标宋简体" w:hAnsi="宋体"/>
          <w:sz w:val="36"/>
        </w:rPr>
      </w:pPr>
      <w:r w:rsidRPr="000F5B95">
        <w:rPr>
          <w:rFonts w:ascii="方正小标宋简体" w:eastAsia="方正小标宋简体" w:hAnsi="宋体" w:hint="eastAsia"/>
          <w:sz w:val="36"/>
        </w:rPr>
        <w:t>《技术报告》编写提纲</w:t>
      </w:r>
    </w:p>
    <w:p w:rsidR="00477F6A" w:rsidRPr="000F5B95" w:rsidRDefault="00477F6A" w:rsidP="00477F6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F5B95">
        <w:rPr>
          <w:rFonts w:ascii="仿宋_GB2312" w:eastAsia="仿宋_GB2312" w:hint="eastAsia"/>
          <w:sz w:val="30"/>
          <w:szCs w:val="30"/>
        </w:rPr>
        <w:t>摘要（300字内）</w:t>
      </w:r>
    </w:p>
    <w:p w:rsidR="00477F6A" w:rsidRPr="000F5B95" w:rsidRDefault="00477F6A" w:rsidP="00477F6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F5B95">
        <w:rPr>
          <w:rFonts w:ascii="仿宋_GB2312" w:eastAsia="仿宋_GB2312" w:hint="eastAsia"/>
          <w:sz w:val="30"/>
          <w:szCs w:val="30"/>
        </w:rPr>
        <w:t>一、技术来源</w:t>
      </w:r>
    </w:p>
    <w:p w:rsidR="00477F6A" w:rsidRPr="000F5B95" w:rsidRDefault="00477F6A" w:rsidP="00477F6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F5B95">
        <w:rPr>
          <w:rFonts w:ascii="仿宋_GB2312" w:eastAsia="仿宋_GB2312" w:hint="eastAsia"/>
          <w:sz w:val="30"/>
          <w:szCs w:val="30"/>
        </w:rPr>
        <w:t>二、国内外研究开发现状及技术比较</w:t>
      </w:r>
    </w:p>
    <w:p w:rsidR="00477F6A" w:rsidRPr="000F5B95" w:rsidRDefault="00477F6A" w:rsidP="00477F6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F5B95">
        <w:rPr>
          <w:rFonts w:ascii="仿宋_GB2312" w:eastAsia="仿宋_GB2312" w:hint="eastAsia"/>
          <w:sz w:val="30"/>
          <w:szCs w:val="30"/>
        </w:rPr>
        <w:t>三、主要技术经济指标</w:t>
      </w:r>
    </w:p>
    <w:p w:rsidR="00477F6A" w:rsidRDefault="00477F6A" w:rsidP="00477F6A">
      <w:pPr>
        <w:spacing w:line="3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F5B95">
        <w:rPr>
          <w:rFonts w:ascii="仿宋_GB2312" w:eastAsia="仿宋_GB2312" w:hint="eastAsia"/>
          <w:sz w:val="30"/>
          <w:szCs w:val="30"/>
        </w:rPr>
        <w:t>包括主要设计技术性能参数，资源、环境效果指标，经济参数（投资、运行费用</w:t>
      </w:r>
      <w:r>
        <w:rPr>
          <w:rFonts w:ascii="仿宋_GB2312" w:eastAsia="仿宋_GB2312" w:hint="eastAsia"/>
          <w:sz w:val="30"/>
          <w:szCs w:val="30"/>
        </w:rPr>
        <w:t>、收益率等</w:t>
      </w:r>
      <w:r w:rsidRPr="000F5B95">
        <w:rPr>
          <w:rFonts w:ascii="仿宋_GB2312" w:eastAsia="仿宋_GB2312" w:hint="eastAsia"/>
          <w:sz w:val="30"/>
          <w:szCs w:val="30"/>
        </w:rPr>
        <w:t>）等。</w:t>
      </w:r>
    </w:p>
    <w:p w:rsidR="00477F6A" w:rsidRPr="000F5B95" w:rsidRDefault="00477F6A" w:rsidP="00477F6A">
      <w:pPr>
        <w:spacing w:line="3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（对于新能源应用，包括主要设计技术性能参数，能效技术指标（单位产品能耗、节能率、能源利用效率等），环境效果指标，经济参数（投资、运行费用、收益率等）等。）</w:t>
      </w:r>
    </w:p>
    <w:p w:rsidR="00477F6A" w:rsidRPr="000F5B95" w:rsidRDefault="00477F6A" w:rsidP="00477F6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F5B95">
        <w:rPr>
          <w:rFonts w:ascii="仿宋_GB2312" w:eastAsia="仿宋_GB2312" w:hint="eastAsia"/>
          <w:sz w:val="30"/>
          <w:szCs w:val="30"/>
        </w:rPr>
        <w:t>四、关键技术与创新点</w:t>
      </w:r>
    </w:p>
    <w:p w:rsidR="00477F6A" w:rsidRPr="000F5B95" w:rsidRDefault="00477F6A" w:rsidP="00477F6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F5B95">
        <w:rPr>
          <w:rFonts w:ascii="仿宋_GB2312" w:eastAsia="仿宋_GB2312" w:hint="eastAsia"/>
          <w:sz w:val="30"/>
          <w:szCs w:val="30"/>
        </w:rPr>
        <w:t>五、应用推广情况及前景分析</w:t>
      </w:r>
    </w:p>
    <w:p w:rsidR="00477F6A" w:rsidRDefault="00477F6A" w:rsidP="00477F6A">
      <w:pPr>
        <w:widowControl/>
        <w:rPr>
          <w:rFonts w:ascii="仿宋_GB2312" w:eastAsia="仿宋_GB2312"/>
          <w:sz w:val="30"/>
          <w:szCs w:val="30"/>
        </w:rPr>
      </w:pPr>
    </w:p>
    <w:p w:rsidR="00477F6A" w:rsidRDefault="00477F6A" w:rsidP="00477F6A">
      <w:pPr>
        <w:rPr>
          <w:rFonts w:ascii="仿宋" w:eastAsia="仿宋" w:hAnsi="仿宋"/>
        </w:rPr>
      </w:pPr>
    </w:p>
    <w:p w:rsidR="00477F6A" w:rsidRDefault="00477F6A" w:rsidP="00477F6A">
      <w:pPr>
        <w:rPr>
          <w:rFonts w:ascii="仿宋" w:eastAsia="仿宋" w:hAnsi="仿宋"/>
        </w:rPr>
      </w:pPr>
    </w:p>
    <w:p w:rsidR="00477F6A" w:rsidRDefault="00477F6A" w:rsidP="00477F6A">
      <w:pPr>
        <w:rPr>
          <w:rFonts w:ascii="仿宋" w:eastAsia="仿宋" w:hAnsi="仿宋"/>
        </w:rPr>
      </w:pPr>
    </w:p>
    <w:p w:rsidR="00477F6A" w:rsidRDefault="00477F6A" w:rsidP="00477F6A">
      <w:pPr>
        <w:rPr>
          <w:rFonts w:ascii="仿宋" w:eastAsia="仿宋" w:hAnsi="仿宋"/>
        </w:rPr>
      </w:pPr>
    </w:p>
    <w:p w:rsidR="00477F6A" w:rsidRDefault="00477F6A" w:rsidP="00477F6A">
      <w:pPr>
        <w:rPr>
          <w:rFonts w:ascii="仿宋" w:eastAsia="仿宋" w:hAnsi="仿宋"/>
        </w:rPr>
      </w:pPr>
    </w:p>
    <w:p w:rsidR="00477F6A" w:rsidRDefault="00477F6A" w:rsidP="00477F6A">
      <w:pPr>
        <w:rPr>
          <w:rFonts w:ascii="仿宋" w:eastAsia="仿宋" w:hAnsi="仿宋"/>
        </w:rPr>
      </w:pPr>
    </w:p>
    <w:p w:rsidR="00477F6A" w:rsidRDefault="00477F6A" w:rsidP="00477F6A">
      <w:pPr>
        <w:rPr>
          <w:rFonts w:ascii="仿宋" w:eastAsia="仿宋" w:hAnsi="仿宋"/>
        </w:rPr>
      </w:pPr>
    </w:p>
    <w:p w:rsidR="00477F6A" w:rsidRDefault="00477F6A" w:rsidP="00477F6A">
      <w:pPr>
        <w:rPr>
          <w:rFonts w:ascii="仿宋" w:eastAsia="仿宋" w:hAnsi="仿宋"/>
        </w:rPr>
      </w:pPr>
    </w:p>
    <w:p w:rsidR="00477F6A" w:rsidRDefault="00477F6A" w:rsidP="00477F6A">
      <w:pPr>
        <w:rPr>
          <w:rFonts w:ascii="仿宋" w:eastAsia="仿宋" w:hAnsi="仿宋"/>
        </w:rPr>
      </w:pPr>
    </w:p>
    <w:p w:rsidR="00477F6A" w:rsidRDefault="00477F6A" w:rsidP="00477F6A">
      <w:pPr>
        <w:rPr>
          <w:rFonts w:ascii="仿宋" w:eastAsia="仿宋" w:hAnsi="仿宋"/>
        </w:rPr>
      </w:pPr>
    </w:p>
    <w:p w:rsidR="009E53A5" w:rsidRPr="00477F6A" w:rsidRDefault="009E53A5" w:rsidP="005E462C">
      <w:pPr>
        <w:widowControl/>
        <w:spacing w:line="420" w:lineRule="atLeast"/>
        <w:rPr>
          <w:rFonts w:hint="eastAsia"/>
        </w:rPr>
      </w:pPr>
      <w:bookmarkStart w:id="0" w:name="_GoBack"/>
      <w:bookmarkEnd w:id="0"/>
    </w:p>
    <w:sectPr w:rsidR="009E53A5" w:rsidRPr="00477F6A" w:rsidSect="00B11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C3" w:rsidRDefault="00CB69C3" w:rsidP="003C3141">
      <w:r>
        <w:separator/>
      </w:r>
    </w:p>
  </w:endnote>
  <w:endnote w:type="continuationSeparator" w:id="0">
    <w:p w:rsidR="00CB69C3" w:rsidRDefault="00CB69C3" w:rsidP="003C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C3" w:rsidRDefault="00CB69C3" w:rsidP="003C3141">
      <w:r>
        <w:separator/>
      </w:r>
    </w:p>
  </w:footnote>
  <w:footnote w:type="continuationSeparator" w:id="0">
    <w:p w:rsidR="00CB69C3" w:rsidRDefault="00CB69C3" w:rsidP="003C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E19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2646B74"/>
    <w:multiLevelType w:val="hybridMultilevel"/>
    <w:tmpl w:val="3454C8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3156535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 w15:restartNumberingAfterBreak="0">
    <w:nsid w:val="06884115"/>
    <w:multiLevelType w:val="hybridMultilevel"/>
    <w:tmpl w:val="636E080A"/>
    <w:lvl w:ilvl="0" w:tplc="F16EA318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0DCF7B2A"/>
    <w:multiLevelType w:val="hybridMultilevel"/>
    <w:tmpl w:val="F94EF06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0F625A34"/>
    <w:multiLevelType w:val="hybridMultilevel"/>
    <w:tmpl w:val="EC54E4A8"/>
    <w:lvl w:ilvl="0" w:tplc="54A0FB3C">
      <w:start w:val="4"/>
      <w:numFmt w:val="japaneseCounting"/>
      <w:lvlText w:val="%1、"/>
      <w:lvlJc w:val="left"/>
      <w:pPr>
        <w:ind w:left="11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6" w15:restartNumberingAfterBreak="0">
    <w:nsid w:val="107E5A2B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 w15:restartNumberingAfterBreak="0">
    <w:nsid w:val="119D598E"/>
    <w:multiLevelType w:val="hybridMultilevel"/>
    <w:tmpl w:val="ABF09F30"/>
    <w:lvl w:ilvl="0" w:tplc="1512DC9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BC7981"/>
    <w:multiLevelType w:val="hybridMultilevel"/>
    <w:tmpl w:val="3FECD4C2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BC17EC"/>
    <w:multiLevelType w:val="hybridMultilevel"/>
    <w:tmpl w:val="750CBE96"/>
    <w:lvl w:ilvl="0" w:tplc="7DBE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CB5513"/>
    <w:multiLevelType w:val="multilevel"/>
    <w:tmpl w:val="18CB551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7"/>
      <w:numFmt w:val="decimal"/>
      <w:lvlText w:val="%2、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1DA572B9"/>
    <w:multiLevelType w:val="hybridMultilevel"/>
    <w:tmpl w:val="025862D2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1F856C28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 w15:restartNumberingAfterBreak="0">
    <w:nsid w:val="22BD65DB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4" w15:restartNumberingAfterBreak="0">
    <w:nsid w:val="23605E84"/>
    <w:multiLevelType w:val="hybridMultilevel"/>
    <w:tmpl w:val="72E6520A"/>
    <w:lvl w:ilvl="0" w:tplc="0F408B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3C5CBD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A67CEC"/>
    <w:multiLevelType w:val="hybridMultilevel"/>
    <w:tmpl w:val="691A8E08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AD97984"/>
    <w:multiLevelType w:val="hybridMultilevel"/>
    <w:tmpl w:val="D63EAAE8"/>
    <w:lvl w:ilvl="0" w:tplc="2B28F642">
      <w:start w:val="1"/>
      <w:numFmt w:val="decimal"/>
      <w:lvlText w:val="%1.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2E814D32"/>
    <w:multiLevelType w:val="hybridMultilevel"/>
    <w:tmpl w:val="D6AE56C2"/>
    <w:lvl w:ilvl="0" w:tplc="C028694A">
      <w:start w:val="5"/>
      <w:numFmt w:val="japaneseCounting"/>
      <w:lvlText w:val="%1、"/>
      <w:lvlJc w:val="left"/>
      <w:pPr>
        <w:ind w:left="11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19" w15:restartNumberingAfterBreak="0">
    <w:nsid w:val="34B54993"/>
    <w:multiLevelType w:val="hybridMultilevel"/>
    <w:tmpl w:val="BF42E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9E254CE"/>
    <w:multiLevelType w:val="hybridMultilevel"/>
    <w:tmpl w:val="4A7CE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F196118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2" w15:restartNumberingAfterBreak="0">
    <w:nsid w:val="41CC7CCC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3" w15:restartNumberingAfterBreak="0">
    <w:nsid w:val="470A027D"/>
    <w:multiLevelType w:val="hybridMultilevel"/>
    <w:tmpl w:val="64E2C5C2"/>
    <w:lvl w:ilvl="0" w:tplc="0F408B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74577C"/>
    <w:multiLevelType w:val="multilevel"/>
    <w:tmpl w:val="4874577C"/>
    <w:lvl w:ilvl="0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5" w15:restartNumberingAfterBreak="0">
    <w:nsid w:val="4A4A3AE5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B8A3CBB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4EA677D6"/>
    <w:multiLevelType w:val="hybridMultilevel"/>
    <w:tmpl w:val="D63EAAE8"/>
    <w:lvl w:ilvl="0" w:tplc="2B28F642">
      <w:start w:val="1"/>
      <w:numFmt w:val="decimal"/>
      <w:lvlText w:val="%1.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533A0CD5"/>
    <w:multiLevelType w:val="hybridMultilevel"/>
    <w:tmpl w:val="3E26B1D8"/>
    <w:lvl w:ilvl="0" w:tplc="4E0228DC">
      <w:start w:val="1"/>
      <w:numFmt w:val="chineseCountingThousand"/>
      <w:lvlText w:val="(%1)"/>
      <w:lvlJc w:val="left"/>
      <w:pPr>
        <w:ind w:left="980" w:hanging="420"/>
      </w:pPr>
      <w:rPr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4A9116C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570A5271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1" w15:restartNumberingAfterBreak="0">
    <w:nsid w:val="5DD92171"/>
    <w:multiLevelType w:val="hybridMultilevel"/>
    <w:tmpl w:val="57EEB054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437056"/>
    <w:multiLevelType w:val="hybridMultilevel"/>
    <w:tmpl w:val="B8761996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A51D29"/>
    <w:multiLevelType w:val="hybridMultilevel"/>
    <w:tmpl w:val="F94EF06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 w15:restartNumberingAfterBreak="0">
    <w:nsid w:val="6575783B"/>
    <w:multiLevelType w:val="hybridMultilevel"/>
    <w:tmpl w:val="76EA5688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6061D7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6" w15:restartNumberingAfterBreak="0">
    <w:nsid w:val="6AEC1E1F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09A222C"/>
    <w:multiLevelType w:val="hybridMultilevel"/>
    <w:tmpl w:val="416C2B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75976229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7BE7543"/>
    <w:multiLevelType w:val="multilevel"/>
    <w:tmpl w:val="570A5271"/>
    <w:lvl w:ilvl="0">
      <w:start w:val="1"/>
      <w:numFmt w:val="chineseCountingThousand"/>
      <w:lvlText w:val="(%1)"/>
      <w:lvlJc w:val="left"/>
      <w:pPr>
        <w:ind w:left="113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0" w15:restartNumberingAfterBreak="0">
    <w:nsid w:val="7D502E63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0"/>
  </w:num>
  <w:num w:numId="4">
    <w:abstractNumId w:val="21"/>
  </w:num>
  <w:num w:numId="5">
    <w:abstractNumId w:val="6"/>
  </w:num>
  <w:num w:numId="6">
    <w:abstractNumId w:val="2"/>
  </w:num>
  <w:num w:numId="7">
    <w:abstractNumId w:val="39"/>
  </w:num>
  <w:num w:numId="8">
    <w:abstractNumId w:val="12"/>
  </w:num>
  <w:num w:numId="9">
    <w:abstractNumId w:val="13"/>
  </w:num>
  <w:num w:numId="10">
    <w:abstractNumId w:val="40"/>
  </w:num>
  <w:num w:numId="11">
    <w:abstractNumId w:val="35"/>
  </w:num>
  <w:num w:numId="12">
    <w:abstractNumId w:val="22"/>
  </w:num>
  <w:num w:numId="13">
    <w:abstractNumId w:val="1"/>
  </w:num>
  <w:num w:numId="14">
    <w:abstractNumId w:val="20"/>
  </w:num>
  <w:num w:numId="15">
    <w:abstractNumId w:val="9"/>
  </w:num>
  <w:num w:numId="16">
    <w:abstractNumId w:val="3"/>
  </w:num>
  <w:num w:numId="17">
    <w:abstractNumId w:val="16"/>
  </w:num>
  <w:num w:numId="18">
    <w:abstractNumId w:val="36"/>
  </w:num>
  <w:num w:numId="19">
    <w:abstractNumId w:val="38"/>
  </w:num>
  <w:num w:numId="20">
    <w:abstractNumId w:val="15"/>
  </w:num>
  <w:num w:numId="21">
    <w:abstractNumId w:val="25"/>
  </w:num>
  <w:num w:numId="22">
    <w:abstractNumId w:val="18"/>
  </w:num>
  <w:num w:numId="23">
    <w:abstractNumId w:val="5"/>
  </w:num>
  <w:num w:numId="24">
    <w:abstractNumId w:val="28"/>
  </w:num>
  <w:num w:numId="25">
    <w:abstractNumId w:val="17"/>
  </w:num>
  <w:num w:numId="26">
    <w:abstractNumId w:val="37"/>
  </w:num>
  <w:num w:numId="27">
    <w:abstractNumId w:val="4"/>
  </w:num>
  <w:num w:numId="28">
    <w:abstractNumId w:val="33"/>
  </w:num>
  <w:num w:numId="29">
    <w:abstractNumId w:val="7"/>
  </w:num>
  <w:num w:numId="30">
    <w:abstractNumId w:val="23"/>
  </w:num>
  <w:num w:numId="31">
    <w:abstractNumId w:val="14"/>
  </w:num>
  <w:num w:numId="32">
    <w:abstractNumId w:val="32"/>
  </w:num>
  <w:num w:numId="33">
    <w:abstractNumId w:val="8"/>
  </w:num>
  <w:num w:numId="34">
    <w:abstractNumId w:val="31"/>
  </w:num>
  <w:num w:numId="35">
    <w:abstractNumId w:val="34"/>
  </w:num>
  <w:num w:numId="36">
    <w:abstractNumId w:val="19"/>
  </w:num>
  <w:num w:numId="37">
    <w:abstractNumId w:val="27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4D"/>
    <w:rsid w:val="00003D0C"/>
    <w:rsid w:val="0001345C"/>
    <w:rsid w:val="000217A7"/>
    <w:rsid w:val="0003287E"/>
    <w:rsid w:val="00034EFB"/>
    <w:rsid w:val="00036790"/>
    <w:rsid w:val="000622E0"/>
    <w:rsid w:val="0007006E"/>
    <w:rsid w:val="0007112E"/>
    <w:rsid w:val="000734AF"/>
    <w:rsid w:val="00074B2E"/>
    <w:rsid w:val="00091127"/>
    <w:rsid w:val="00091FDC"/>
    <w:rsid w:val="000A1320"/>
    <w:rsid w:val="000A71A5"/>
    <w:rsid w:val="000B3AF9"/>
    <w:rsid w:val="000B4563"/>
    <w:rsid w:val="000D761E"/>
    <w:rsid w:val="00100F80"/>
    <w:rsid w:val="00114969"/>
    <w:rsid w:val="00116282"/>
    <w:rsid w:val="00127633"/>
    <w:rsid w:val="00141648"/>
    <w:rsid w:val="001602F3"/>
    <w:rsid w:val="00176B6F"/>
    <w:rsid w:val="0018606C"/>
    <w:rsid w:val="001906D4"/>
    <w:rsid w:val="0019462F"/>
    <w:rsid w:val="00195258"/>
    <w:rsid w:val="001A6932"/>
    <w:rsid w:val="001C1600"/>
    <w:rsid w:val="001D4AA6"/>
    <w:rsid w:val="001E73E5"/>
    <w:rsid w:val="00201814"/>
    <w:rsid w:val="00225343"/>
    <w:rsid w:val="00227624"/>
    <w:rsid w:val="002279D9"/>
    <w:rsid w:val="002477BC"/>
    <w:rsid w:val="00252807"/>
    <w:rsid w:val="002710DC"/>
    <w:rsid w:val="00281C9A"/>
    <w:rsid w:val="002868B6"/>
    <w:rsid w:val="002874A7"/>
    <w:rsid w:val="00290016"/>
    <w:rsid w:val="00292128"/>
    <w:rsid w:val="002960A0"/>
    <w:rsid w:val="002B328F"/>
    <w:rsid w:val="002B5E11"/>
    <w:rsid w:val="002C40BF"/>
    <w:rsid w:val="002C7462"/>
    <w:rsid w:val="002C756A"/>
    <w:rsid w:val="002D2D3D"/>
    <w:rsid w:val="002E7BE6"/>
    <w:rsid w:val="00313B27"/>
    <w:rsid w:val="00331666"/>
    <w:rsid w:val="00333221"/>
    <w:rsid w:val="0034079D"/>
    <w:rsid w:val="003430A2"/>
    <w:rsid w:val="0036192A"/>
    <w:rsid w:val="00385D20"/>
    <w:rsid w:val="00387648"/>
    <w:rsid w:val="0039179D"/>
    <w:rsid w:val="0039582B"/>
    <w:rsid w:val="003A522D"/>
    <w:rsid w:val="003B563C"/>
    <w:rsid w:val="003C3141"/>
    <w:rsid w:val="003F75A6"/>
    <w:rsid w:val="00403249"/>
    <w:rsid w:val="00405CD2"/>
    <w:rsid w:val="004168E6"/>
    <w:rsid w:val="00422B8B"/>
    <w:rsid w:val="00423DF5"/>
    <w:rsid w:val="0042654D"/>
    <w:rsid w:val="00427066"/>
    <w:rsid w:val="004305BE"/>
    <w:rsid w:val="00432B55"/>
    <w:rsid w:val="00475916"/>
    <w:rsid w:val="00477F6A"/>
    <w:rsid w:val="00482F25"/>
    <w:rsid w:val="00487CBF"/>
    <w:rsid w:val="004A3B9B"/>
    <w:rsid w:val="004A6722"/>
    <w:rsid w:val="004A7768"/>
    <w:rsid w:val="004A793F"/>
    <w:rsid w:val="004C1C3C"/>
    <w:rsid w:val="004D00DD"/>
    <w:rsid w:val="004D3231"/>
    <w:rsid w:val="004E2976"/>
    <w:rsid w:val="004F5A67"/>
    <w:rsid w:val="005045BE"/>
    <w:rsid w:val="00505948"/>
    <w:rsid w:val="005146F1"/>
    <w:rsid w:val="005204EC"/>
    <w:rsid w:val="00522351"/>
    <w:rsid w:val="00523D35"/>
    <w:rsid w:val="00542E65"/>
    <w:rsid w:val="00546829"/>
    <w:rsid w:val="005502EA"/>
    <w:rsid w:val="00551CB3"/>
    <w:rsid w:val="005631C8"/>
    <w:rsid w:val="00563D1B"/>
    <w:rsid w:val="00596F88"/>
    <w:rsid w:val="005D08CC"/>
    <w:rsid w:val="005D730C"/>
    <w:rsid w:val="005E35C5"/>
    <w:rsid w:val="005E462C"/>
    <w:rsid w:val="005E7FDD"/>
    <w:rsid w:val="00624A3C"/>
    <w:rsid w:val="00630A58"/>
    <w:rsid w:val="006348C9"/>
    <w:rsid w:val="006512EC"/>
    <w:rsid w:val="00651AE6"/>
    <w:rsid w:val="00686B6C"/>
    <w:rsid w:val="00694E26"/>
    <w:rsid w:val="006C2F56"/>
    <w:rsid w:val="006D01BC"/>
    <w:rsid w:val="006F0440"/>
    <w:rsid w:val="0070244A"/>
    <w:rsid w:val="00712617"/>
    <w:rsid w:val="0071353C"/>
    <w:rsid w:val="00713B80"/>
    <w:rsid w:val="00714A41"/>
    <w:rsid w:val="00731CA5"/>
    <w:rsid w:val="00734310"/>
    <w:rsid w:val="00736E2F"/>
    <w:rsid w:val="007562A6"/>
    <w:rsid w:val="0075641B"/>
    <w:rsid w:val="00767782"/>
    <w:rsid w:val="007776A5"/>
    <w:rsid w:val="00783E1F"/>
    <w:rsid w:val="007A41DD"/>
    <w:rsid w:val="007A73F3"/>
    <w:rsid w:val="007B09C4"/>
    <w:rsid w:val="007F1DEF"/>
    <w:rsid w:val="007F34FA"/>
    <w:rsid w:val="007F3F72"/>
    <w:rsid w:val="007F687A"/>
    <w:rsid w:val="00816761"/>
    <w:rsid w:val="008211F1"/>
    <w:rsid w:val="0083723F"/>
    <w:rsid w:val="00841B31"/>
    <w:rsid w:val="008667B9"/>
    <w:rsid w:val="00880271"/>
    <w:rsid w:val="008905AD"/>
    <w:rsid w:val="00890830"/>
    <w:rsid w:val="008B6495"/>
    <w:rsid w:val="008B67D6"/>
    <w:rsid w:val="008D565D"/>
    <w:rsid w:val="008F6BB7"/>
    <w:rsid w:val="008F74C4"/>
    <w:rsid w:val="00910934"/>
    <w:rsid w:val="0091552A"/>
    <w:rsid w:val="00916968"/>
    <w:rsid w:val="00923324"/>
    <w:rsid w:val="00924E77"/>
    <w:rsid w:val="00935EB1"/>
    <w:rsid w:val="009521E9"/>
    <w:rsid w:val="00963479"/>
    <w:rsid w:val="00964208"/>
    <w:rsid w:val="00986850"/>
    <w:rsid w:val="009907F6"/>
    <w:rsid w:val="00994C6C"/>
    <w:rsid w:val="009958A2"/>
    <w:rsid w:val="0099778C"/>
    <w:rsid w:val="009A529F"/>
    <w:rsid w:val="009A730D"/>
    <w:rsid w:val="009B0949"/>
    <w:rsid w:val="009B29C9"/>
    <w:rsid w:val="009B6CA3"/>
    <w:rsid w:val="009D5D95"/>
    <w:rsid w:val="009E53A5"/>
    <w:rsid w:val="009F2EA0"/>
    <w:rsid w:val="00A27426"/>
    <w:rsid w:val="00A35E2F"/>
    <w:rsid w:val="00A41B1E"/>
    <w:rsid w:val="00A52794"/>
    <w:rsid w:val="00A63D2E"/>
    <w:rsid w:val="00A73904"/>
    <w:rsid w:val="00A74D86"/>
    <w:rsid w:val="00A835CA"/>
    <w:rsid w:val="00A845C5"/>
    <w:rsid w:val="00A86BA1"/>
    <w:rsid w:val="00A91A15"/>
    <w:rsid w:val="00A9235E"/>
    <w:rsid w:val="00AC6AB2"/>
    <w:rsid w:val="00AD08F6"/>
    <w:rsid w:val="00B00A9C"/>
    <w:rsid w:val="00B06EED"/>
    <w:rsid w:val="00B11A27"/>
    <w:rsid w:val="00B178C4"/>
    <w:rsid w:val="00B2026E"/>
    <w:rsid w:val="00B21781"/>
    <w:rsid w:val="00B351E5"/>
    <w:rsid w:val="00B35E51"/>
    <w:rsid w:val="00B41449"/>
    <w:rsid w:val="00B42C4E"/>
    <w:rsid w:val="00B611E7"/>
    <w:rsid w:val="00B6133C"/>
    <w:rsid w:val="00B62A51"/>
    <w:rsid w:val="00B6554B"/>
    <w:rsid w:val="00B67F3E"/>
    <w:rsid w:val="00B7720B"/>
    <w:rsid w:val="00B91793"/>
    <w:rsid w:val="00B94046"/>
    <w:rsid w:val="00B941EB"/>
    <w:rsid w:val="00B94D29"/>
    <w:rsid w:val="00BC6216"/>
    <w:rsid w:val="00BC64EE"/>
    <w:rsid w:val="00BC6543"/>
    <w:rsid w:val="00BD2631"/>
    <w:rsid w:val="00BD4BC4"/>
    <w:rsid w:val="00BE5532"/>
    <w:rsid w:val="00BE63D8"/>
    <w:rsid w:val="00BF6CA9"/>
    <w:rsid w:val="00C13F24"/>
    <w:rsid w:val="00C17744"/>
    <w:rsid w:val="00C22E40"/>
    <w:rsid w:val="00C27694"/>
    <w:rsid w:val="00C33674"/>
    <w:rsid w:val="00C36580"/>
    <w:rsid w:val="00C36893"/>
    <w:rsid w:val="00C535FE"/>
    <w:rsid w:val="00C5581B"/>
    <w:rsid w:val="00C64709"/>
    <w:rsid w:val="00C66351"/>
    <w:rsid w:val="00C7601F"/>
    <w:rsid w:val="00C77BA2"/>
    <w:rsid w:val="00C846C0"/>
    <w:rsid w:val="00C85BC1"/>
    <w:rsid w:val="00CA59E0"/>
    <w:rsid w:val="00CB02E9"/>
    <w:rsid w:val="00CB2E83"/>
    <w:rsid w:val="00CB67B0"/>
    <w:rsid w:val="00CB69C3"/>
    <w:rsid w:val="00CD121A"/>
    <w:rsid w:val="00CE0917"/>
    <w:rsid w:val="00CE4D2D"/>
    <w:rsid w:val="00D048A5"/>
    <w:rsid w:val="00D05EE0"/>
    <w:rsid w:val="00D1052D"/>
    <w:rsid w:val="00D13677"/>
    <w:rsid w:val="00D15025"/>
    <w:rsid w:val="00D3011C"/>
    <w:rsid w:val="00D517F5"/>
    <w:rsid w:val="00D6111A"/>
    <w:rsid w:val="00D73C5B"/>
    <w:rsid w:val="00D809BC"/>
    <w:rsid w:val="00D80A05"/>
    <w:rsid w:val="00D84B2B"/>
    <w:rsid w:val="00D917B7"/>
    <w:rsid w:val="00D9349E"/>
    <w:rsid w:val="00D97618"/>
    <w:rsid w:val="00D97874"/>
    <w:rsid w:val="00DA3C52"/>
    <w:rsid w:val="00DC6F0B"/>
    <w:rsid w:val="00DE4B66"/>
    <w:rsid w:val="00DF521A"/>
    <w:rsid w:val="00DF7D19"/>
    <w:rsid w:val="00E45585"/>
    <w:rsid w:val="00E72609"/>
    <w:rsid w:val="00E76272"/>
    <w:rsid w:val="00E9193E"/>
    <w:rsid w:val="00E943AD"/>
    <w:rsid w:val="00E96074"/>
    <w:rsid w:val="00EA3775"/>
    <w:rsid w:val="00EB0CEB"/>
    <w:rsid w:val="00EB2DD1"/>
    <w:rsid w:val="00EB348B"/>
    <w:rsid w:val="00ED22DB"/>
    <w:rsid w:val="00EE38B9"/>
    <w:rsid w:val="00EF27AC"/>
    <w:rsid w:val="00F15BEB"/>
    <w:rsid w:val="00F229C2"/>
    <w:rsid w:val="00F307BE"/>
    <w:rsid w:val="00F4411D"/>
    <w:rsid w:val="00F47A5F"/>
    <w:rsid w:val="00F516FD"/>
    <w:rsid w:val="00F80518"/>
    <w:rsid w:val="00F87EE3"/>
    <w:rsid w:val="00FA03CC"/>
    <w:rsid w:val="00FA4F3A"/>
    <w:rsid w:val="00FA7500"/>
    <w:rsid w:val="00FB74E6"/>
    <w:rsid w:val="00FC0ED7"/>
    <w:rsid w:val="00FC3B3C"/>
    <w:rsid w:val="00FC6650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B224"/>
  <w15:docId w15:val="{F2FB5A6B-9E29-40B1-972D-893CD2ED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C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C3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C3141"/>
    <w:rPr>
      <w:sz w:val="18"/>
      <w:szCs w:val="18"/>
    </w:rPr>
  </w:style>
  <w:style w:type="paragraph" w:styleId="a7">
    <w:name w:val="Balloon Text"/>
    <w:basedOn w:val="a"/>
    <w:link w:val="a8"/>
    <w:uiPriority w:val="99"/>
    <w:unhideWhenUsed/>
    <w:qFormat/>
    <w:rsid w:val="003C31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qFormat/>
    <w:rsid w:val="003C3141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uiPriority w:val="99"/>
    <w:qFormat/>
    <w:rsid w:val="003C3141"/>
    <w:rPr>
      <w:rFonts w:cs="Times New Roman"/>
    </w:rPr>
  </w:style>
  <w:style w:type="character" w:customStyle="1" w:styleId="aa">
    <w:name w:val="纯文本 字符"/>
    <w:link w:val="ab"/>
    <w:rsid w:val="003C3141"/>
    <w:rPr>
      <w:rFonts w:ascii="宋体" w:hAnsi="Courier New"/>
    </w:rPr>
  </w:style>
  <w:style w:type="paragraph" w:styleId="ab">
    <w:name w:val="Plain Text"/>
    <w:basedOn w:val="a"/>
    <w:link w:val="aa"/>
    <w:rsid w:val="003C3141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3C3141"/>
    <w:rPr>
      <w:rFonts w:asciiTheme="minorEastAsia" w:hAnsi="Courier New" w:cs="Courier New"/>
      <w:szCs w:val="20"/>
    </w:rPr>
  </w:style>
  <w:style w:type="character" w:customStyle="1" w:styleId="Char1">
    <w:name w:val="纯文本 Char1"/>
    <w:uiPriority w:val="99"/>
    <w:semiHidden/>
    <w:rsid w:val="003C3141"/>
    <w:rPr>
      <w:rFonts w:ascii="宋体" w:hAnsi="Courier New" w:cs="Courier New"/>
      <w:kern w:val="2"/>
      <w:sz w:val="21"/>
      <w:szCs w:val="21"/>
    </w:rPr>
  </w:style>
  <w:style w:type="paragraph" w:customStyle="1" w:styleId="10">
    <w:name w:val="列出段落1"/>
    <w:basedOn w:val="a"/>
    <w:uiPriority w:val="99"/>
    <w:qFormat/>
    <w:rsid w:val="003C3141"/>
    <w:pPr>
      <w:ind w:firstLineChars="200" w:firstLine="420"/>
    </w:pPr>
  </w:style>
  <w:style w:type="paragraph" w:styleId="ac">
    <w:name w:val="List Paragraph"/>
    <w:basedOn w:val="a"/>
    <w:uiPriority w:val="34"/>
    <w:qFormat/>
    <w:rsid w:val="003C3141"/>
    <w:pPr>
      <w:ind w:firstLineChars="200" w:firstLine="420"/>
    </w:pPr>
    <w:rPr>
      <w:szCs w:val="24"/>
    </w:rPr>
  </w:style>
  <w:style w:type="table" w:styleId="ad">
    <w:name w:val="Table Grid"/>
    <w:basedOn w:val="a1"/>
    <w:uiPriority w:val="39"/>
    <w:rsid w:val="003C3141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19462F"/>
    <w:rPr>
      <w:rFonts w:ascii="Times New Roman" w:eastAsia="宋体" w:hAnsi="Times New Roman" w:cs="Times New Roman"/>
      <w:szCs w:val="20"/>
    </w:rPr>
  </w:style>
  <w:style w:type="character" w:styleId="af">
    <w:name w:val="Emphasis"/>
    <w:basedOn w:val="a0"/>
    <w:uiPriority w:val="20"/>
    <w:qFormat/>
    <w:rsid w:val="007A41DD"/>
    <w:rPr>
      <w:i/>
      <w:iCs/>
    </w:rPr>
  </w:style>
  <w:style w:type="character" w:customStyle="1" w:styleId="11">
    <w:name w:val="标题1"/>
    <w:basedOn w:val="a0"/>
    <w:rsid w:val="007A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费伟良</dc:creator>
  <cp:keywords/>
  <dc:description/>
  <cp:lastModifiedBy>Windows 用户</cp:lastModifiedBy>
  <cp:revision>3</cp:revision>
  <cp:lastPrinted>2018-11-19T05:46:00Z</cp:lastPrinted>
  <dcterms:created xsi:type="dcterms:W3CDTF">2018-11-22T03:21:00Z</dcterms:created>
  <dcterms:modified xsi:type="dcterms:W3CDTF">2018-11-22T03:26:00Z</dcterms:modified>
</cp:coreProperties>
</file>